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6D" w:rsidRDefault="002E2C6D" w:rsidP="002E2C6D">
      <w:pPr>
        <w:tabs>
          <w:tab w:val="left" w:pos="11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Górzno, dnia 30.09.2015r.</w:t>
      </w:r>
    </w:p>
    <w:p w:rsidR="002E2C6D" w:rsidRDefault="002E2C6D" w:rsidP="002E2C6D">
      <w:pPr>
        <w:tabs>
          <w:tab w:val="left" w:pos="1185"/>
        </w:tabs>
      </w:pPr>
    </w:p>
    <w:p w:rsidR="002E2C6D" w:rsidRDefault="002E2C6D" w:rsidP="002E2C6D">
      <w:pPr>
        <w:tabs>
          <w:tab w:val="left" w:pos="1185"/>
        </w:tabs>
      </w:pPr>
    </w:p>
    <w:p w:rsidR="002E2C6D" w:rsidRDefault="002E2C6D" w:rsidP="002E2C6D">
      <w:pPr>
        <w:tabs>
          <w:tab w:val="left" w:pos="1185"/>
        </w:tabs>
      </w:pPr>
      <w:r>
        <w:t>OR. 2110.1.2015</w:t>
      </w:r>
    </w:p>
    <w:p w:rsidR="002E2C6D" w:rsidRDefault="002E2C6D" w:rsidP="002E2C6D">
      <w:pPr>
        <w:tabs>
          <w:tab w:val="left" w:pos="1185"/>
        </w:tabs>
        <w:jc w:val="center"/>
        <w:rPr>
          <w:b/>
        </w:rPr>
      </w:pPr>
    </w:p>
    <w:p w:rsidR="002E2C6D" w:rsidRDefault="002E2C6D" w:rsidP="002E2C6D">
      <w:pPr>
        <w:tabs>
          <w:tab w:val="left" w:pos="1185"/>
        </w:tabs>
        <w:jc w:val="center"/>
        <w:rPr>
          <w:b/>
        </w:rPr>
      </w:pPr>
    </w:p>
    <w:p w:rsidR="002E2C6D" w:rsidRDefault="002E2C6D" w:rsidP="002E2C6D">
      <w:pPr>
        <w:tabs>
          <w:tab w:val="left" w:pos="1185"/>
        </w:tabs>
        <w:jc w:val="center"/>
        <w:rPr>
          <w:b/>
        </w:rPr>
      </w:pPr>
    </w:p>
    <w:p w:rsidR="002E2C6D" w:rsidRDefault="002E2C6D" w:rsidP="002E2C6D">
      <w:pPr>
        <w:tabs>
          <w:tab w:val="left" w:pos="1185"/>
        </w:tabs>
        <w:jc w:val="center"/>
        <w:rPr>
          <w:b/>
        </w:rPr>
      </w:pPr>
      <w:r>
        <w:rPr>
          <w:b/>
        </w:rPr>
        <w:t xml:space="preserve">INFORMACJA </w:t>
      </w:r>
    </w:p>
    <w:p w:rsidR="002E2C6D" w:rsidRDefault="002E2C6D" w:rsidP="002E2C6D">
      <w:pPr>
        <w:tabs>
          <w:tab w:val="left" w:pos="1185"/>
        </w:tabs>
        <w:jc w:val="center"/>
        <w:rPr>
          <w:b/>
        </w:rPr>
      </w:pPr>
      <w:r>
        <w:rPr>
          <w:b/>
        </w:rPr>
        <w:t>dot. naboru na stanowisko urzędnicze – młodszy referent - ABI w Urzędzie Miasta i Gminy Górzno– etap II</w:t>
      </w:r>
    </w:p>
    <w:p w:rsidR="002E2C6D" w:rsidRDefault="002E2C6D" w:rsidP="002E2C6D">
      <w:pPr>
        <w:tabs>
          <w:tab w:val="left" w:pos="1185"/>
        </w:tabs>
        <w:rPr>
          <w:b/>
        </w:rPr>
      </w:pPr>
    </w:p>
    <w:p w:rsidR="002E2C6D" w:rsidRDefault="002E2C6D" w:rsidP="002E2C6D">
      <w:pPr>
        <w:tabs>
          <w:tab w:val="left" w:pos="1185"/>
        </w:tabs>
        <w:rPr>
          <w:b/>
        </w:rPr>
      </w:pPr>
    </w:p>
    <w:p w:rsidR="002E2C6D" w:rsidRDefault="002E2C6D" w:rsidP="002E2C6D">
      <w:pPr>
        <w:tabs>
          <w:tab w:val="left" w:pos="1185"/>
        </w:tabs>
        <w:spacing w:line="360" w:lineRule="auto"/>
        <w:jc w:val="both"/>
      </w:pPr>
      <w:r>
        <w:tab/>
        <w:t>Z kandydatem zakwalifikowanym do II etapu konkursu, tj. Panem Bartoszem Żebrowskim  zam. 87-320 Górzno, Szczutowo 8,  przeprowadzony został test sprawdzający wiedzę.</w:t>
      </w:r>
    </w:p>
    <w:p w:rsidR="002E2C6D" w:rsidRDefault="002E2C6D" w:rsidP="002E2C6D">
      <w:pPr>
        <w:tabs>
          <w:tab w:val="left" w:pos="1185"/>
        </w:tabs>
        <w:spacing w:line="360" w:lineRule="auto"/>
        <w:jc w:val="both"/>
      </w:pPr>
      <w:r>
        <w:t>Kandydat wykazał się dobrą znajomością zagadnień dot. pracy na stanowisku młodszego referenta - ABI i został wskazany przez Komisję do zatrudnienia na stanowisku.</w:t>
      </w:r>
    </w:p>
    <w:p w:rsidR="002E2C6D" w:rsidRDefault="002E2C6D" w:rsidP="002E2C6D">
      <w:pPr>
        <w:tabs>
          <w:tab w:val="left" w:pos="1185"/>
        </w:tabs>
        <w:spacing w:line="360" w:lineRule="auto"/>
        <w:jc w:val="both"/>
      </w:pPr>
    </w:p>
    <w:p w:rsidR="002E2C6D" w:rsidRDefault="002E2C6D" w:rsidP="002E2C6D">
      <w:pPr>
        <w:tabs>
          <w:tab w:val="left" w:pos="1185"/>
        </w:tabs>
        <w:spacing w:line="360" w:lineRule="auto"/>
        <w:ind w:left="4956"/>
        <w:jc w:val="center"/>
      </w:pPr>
      <w:r>
        <w:t>Przewodnicząca Komisji</w:t>
      </w:r>
    </w:p>
    <w:p w:rsidR="002E2C6D" w:rsidRDefault="002E2C6D" w:rsidP="002E2C6D">
      <w:pPr>
        <w:tabs>
          <w:tab w:val="left" w:pos="1185"/>
        </w:tabs>
        <w:spacing w:line="360" w:lineRule="auto"/>
        <w:ind w:left="4956"/>
        <w:jc w:val="center"/>
      </w:pPr>
      <w:r>
        <w:t>-//-</w:t>
      </w:r>
    </w:p>
    <w:p w:rsidR="002E2C6D" w:rsidRDefault="002E2C6D" w:rsidP="002E2C6D">
      <w:pPr>
        <w:tabs>
          <w:tab w:val="left" w:pos="1185"/>
        </w:tabs>
        <w:spacing w:line="360" w:lineRule="auto"/>
        <w:ind w:left="4956"/>
        <w:jc w:val="center"/>
      </w:pPr>
      <w:r>
        <w:t>Katarzyna Kaniewska</w:t>
      </w:r>
    </w:p>
    <w:p w:rsidR="002E2C6D" w:rsidRDefault="002E2C6D" w:rsidP="002E2C6D">
      <w:pPr>
        <w:tabs>
          <w:tab w:val="left" w:pos="1185"/>
        </w:tabs>
        <w:jc w:val="both"/>
      </w:pPr>
    </w:p>
    <w:p w:rsidR="002E2C6D" w:rsidRDefault="002E2C6D" w:rsidP="002E2C6D">
      <w:pPr>
        <w:tabs>
          <w:tab w:val="left" w:pos="1185"/>
        </w:tabs>
        <w:rPr>
          <w:b/>
        </w:rPr>
      </w:pPr>
    </w:p>
    <w:p w:rsidR="00A70DD7" w:rsidRDefault="002E2C6D"/>
    <w:sectPr w:rsidR="00A7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D"/>
    <w:rsid w:val="00021778"/>
    <w:rsid w:val="000E7336"/>
    <w:rsid w:val="001C2190"/>
    <w:rsid w:val="001E1145"/>
    <w:rsid w:val="002E2C6D"/>
    <w:rsid w:val="003A3A62"/>
    <w:rsid w:val="007B5DEA"/>
    <w:rsid w:val="00B20E3A"/>
    <w:rsid w:val="00BF3EAE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6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6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Rogozinska Ewa</cp:lastModifiedBy>
  <cp:revision>1</cp:revision>
  <dcterms:created xsi:type="dcterms:W3CDTF">2015-09-30T07:31:00Z</dcterms:created>
  <dcterms:modified xsi:type="dcterms:W3CDTF">2015-09-30T07:32:00Z</dcterms:modified>
</cp:coreProperties>
</file>